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F5" w:rsidRPr="009455F5" w:rsidRDefault="009455F5" w:rsidP="009455F5">
      <w:pPr>
        <w:keepNext/>
        <w:bidi/>
        <w:spacing w:after="0" w:line="240" w:lineRule="auto"/>
        <w:contextualSpacing/>
        <w:jc w:val="center"/>
        <w:outlineLvl w:val="0"/>
        <w:rPr>
          <w:rFonts w:ascii="Calibri Light" w:eastAsia="Times New Roman" w:hAnsi="Calibri Light" w:cs="B Homa"/>
          <w:b/>
          <w:bCs/>
          <w:kern w:val="32"/>
          <w:sz w:val="26"/>
          <w:szCs w:val="26"/>
          <w:rtl/>
          <w:lang w:bidi="fa-IR"/>
        </w:rPr>
      </w:pPr>
    </w:p>
    <w:p w:rsidR="009455F5" w:rsidRPr="009455F5" w:rsidRDefault="009455F5" w:rsidP="009455F5">
      <w:pPr>
        <w:tabs>
          <w:tab w:val="right" w:pos="2537"/>
        </w:tabs>
        <w:bidi/>
        <w:spacing w:after="0" w:line="240" w:lineRule="auto"/>
        <w:contextualSpacing/>
        <w:jc w:val="center"/>
        <w:rPr>
          <w:rFonts w:ascii="Times New Roman" w:eastAsia="Times New Roman" w:hAnsi="Times New Roman" w:cs="B Mitra"/>
          <w:b/>
          <w:bCs/>
          <w:sz w:val="26"/>
          <w:szCs w:val="26"/>
        </w:rPr>
      </w:pPr>
      <w:r w:rsidRPr="009455F5">
        <w:rPr>
          <w:rFonts w:ascii="Calibri" w:eastAsia="Calibri" w:hAnsi="Calibri" w:cs="Arial"/>
          <w:noProof/>
        </w:rPr>
        <mc:AlternateContent>
          <mc:Choice Requires="wpg">
            <w:drawing>
              <wp:inline distT="0" distB="0" distL="0" distR="0">
                <wp:extent cx="5685155" cy="3933825"/>
                <wp:effectExtent l="0" t="0" r="1079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5155" cy="3933825"/>
                          <a:chOff x="-20487" y="-59378"/>
                          <a:chExt cx="5818635" cy="4532848"/>
                        </a:xfrm>
                      </wpg:grpSpPr>
                      <wps:wsp>
                        <wps:cNvPr id="909" name="Rounded Rectangle 909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55F5" w:rsidRDefault="009455F5" w:rsidP="009455F5">
                              <w:pPr>
                                <w:jc w:val="center"/>
                              </w:pPr>
                              <w:r w:rsidRPr="00AE1A76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7AAB08F6" wp14:editId="0E83C8DF">
                                    <wp:extent cx="1390015" cy="1662286"/>
                                    <wp:effectExtent l="0" t="0" r="635" b="0"/>
                                    <wp:docPr id="1" name="Picture 1" descr="C:\Users\tavakol.z\Desktop\3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tavakol.z\Desktop\3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015" cy="1662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0" name="Group 910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911" name="Rounded Rectangle 911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423EAE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فرشته راستی بروجنی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Rounded Rectangle 912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Dr.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Fereshte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Rasti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Borujeni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4" name="Group 914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915" name="Rounded Rectangle 915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423EAE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سلامت باروری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Rounded Rectangle 916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7" name="Group 917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918" name="Rounded Rectangle 918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595972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646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Rounded Rectangle 919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drfrasti@gmail.com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0" name="Group 920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921" name="Rounded Rectangle 921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423EAE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Rounded Rectangle 922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Assisstant</w:t>
                                </w:r>
                                <w:proofErr w:type="spell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 xml:space="preserve"> professor (</w:t>
                                </w:r>
                                <w:proofErr w:type="spell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MD</w:t>
                                </w:r>
                                <w:proofErr w:type="gramStart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,PhD</w:t>
                                </w:r>
                                <w:proofErr w:type="spellEnd"/>
                                <w:proofErr w:type="gramEnd"/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3" name="Group 923"/>
                        <wpg:cNvGrpSpPr/>
                        <wpg:grpSpPr>
                          <a:xfrm>
                            <a:off x="3807458" y="1801201"/>
                            <a:ext cx="1990690" cy="1677558"/>
                            <a:chOff x="-38378" y="-112"/>
                            <a:chExt cx="2074081" cy="619119"/>
                          </a:xfrm>
                        </wpg:grpSpPr>
                        <wps:wsp>
                          <wps:cNvPr id="924" name="Rounded Rectangle 924"/>
                          <wps:cNvSpPr/>
                          <wps:spPr>
                            <a:xfrm>
                              <a:off x="85151" y="-112"/>
                              <a:ext cx="1950552" cy="374954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مدیر گروه</w:t>
                                </w:r>
                              </w:p>
                              <w:p w:rsidR="009455F5" w:rsidRPr="00423EAE" w:rsidRDefault="009455F5" w:rsidP="009455F5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مسئول مرجعیت علمی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Rounded Rectangle 925"/>
                          <wps:cNvSpPr/>
                          <wps:spPr>
                            <a:xfrm>
                              <a:off x="-38378" y="374842"/>
                              <a:ext cx="1962151" cy="24416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6F0E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  <w:t>Head of Department</w:t>
                                </w:r>
                              </w:p>
                              <w:p w:rsidR="009455F5" w:rsidRPr="006F0EDA" w:rsidRDefault="009455F5" w:rsidP="009455F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6" name="Rounded Rectangle 926"/>
                        <wps:cNvSpPr/>
                        <wps:spPr>
                          <a:xfrm>
                            <a:off x="27295" y="3957850"/>
                            <a:ext cx="5663821" cy="51562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55F5" w:rsidRPr="006F0EDA" w:rsidRDefault="009455F5" w:rsidP="009455F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6F0E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7.65pt;height:309.75pt;mso-position-horizontal-relative:char;mso-position-vertical-relative:line" coordorigin="-204,-593" coordsize="58186,4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">
                <v:roundrect id="Rounded Rectangle 909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ON8YA&#10;AADcAAAADwAAAGRycy9kb3ducmV2LnhtbESPzW7CMBCE75X6DtYi9VKBQ1WlJGBQVYmfHjgUeIAl&#10;XpJAvHZjQ9K3x5Uq9TiamW80s0VvGnGj1teWFYxHCQjiwuqaSwWH/XI4AeEDssbGMin4IQ+L+ePD&#10;DHNtO/6i2y6UIkLY56igCsHlUvqiIoN+ZB1x9E62NRiibEupW+wi3DTyJUlSabDmuFCho4+Kisvu&#10;ahSkn+vu29l0daa34/b5NRuv3bJR6mnQv09BBOrDf/ivvdEKsiSD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ON8YAAADcAAAADwAAAAAAAAAAAAAAAACYAgAAZHJz&#10;L2Rvd25yZXYueG1sUEsFBgAAAAAEAAQA9QAAAIsDAAAAAA==&#10;" filled="f" strokecolor="#0070c0" strokeweight="1pt">
                  <v:stroke joinstyle="miter"/>
                  <v:textbox>
                    <w:txbxContent>
                      <w:p w:rsidR="009455F5" w:rsidRDefault="009455F5" w:rsidP="009455F5">
                        <w:pPr>
                          <w:jc w:val="center"/>
                        </w:pPr>
                        <w:r w:rsidRPr="00AE1A76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7AAB08F6" wp14:editId="0E83C8DF">
                              <wp:extent cx="1390015" cy="1662286"/>
                              <wp:effectExtent l="0" t="0" r="635" b="0"/>
                              <wp:docPr id="1" name="Picture 1" descr="C:\Users\tavakol.z\Desktop\3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tavakol.z\Desktop\3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015" cy="1662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910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roundrect id="Rounded Rectangle 911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A2cUA&#10;AADcAAAADwAAAGRycy9kb3ducmV2LnhtbESPX2vCQBDE3wv9DscWfNNNihRNvYRSKogvUv9gH5fc&#10;NknN7YXcqfHb9wpCH4eZ+Q2zKAbbqgv3vnGiIZ0koFhKZxqpNOx3y/EMlA8khlonrOHGHor88WFB&#10;mXFX+eTLNlQqQsRnpKEOocsQfVmzJT9xHUv0vl1vKUTZV2h6uka4bfE5SV7QUiNxoaaO32suT9uz&#10;1TAkm2mFx5/1IcX2KN3XHj9mJ61HT8PbK6jAQ/gP39sro2GepvB3Jh4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4DZxQAAANwAAAAPAAAAAAAAAAAAAAAAAJgCAABkcnMv&#10;ZG93bnJldi54bWxQSwUGAAAAAAQABAD1AAAAigMAAAAA&#10;" fillcolor="#2f5597" strokecolor="#2f5597" strokeweight="1pt">
                    <v:stroke joinstyle="miter"/>
                    <v:textbox>
                      <w:txbxContent>
                        <w:p w:rsidR="009455F5" w:rsidRPr="00423EAE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فرشته راستی بروجنی</w:t>
                          </w:r>
                        </w:p>
                      </w:txbxContent>
                    </v:textbox>
                  </v:roundrect>
                  <v:roundrect id="Rounded Rectangle 912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JwMUA&#10;AADcAAAADwAAAGRycy9kb3ducmV2LnhtbESPQWvCQBSE70L/w/IKvUizUcGmaTZSLEoORWha74/s&#10;MwnNvg3ZNcZ/7wqFHoeZ+YbJNpPpxEiDay0rWEQxCOLK6pZrBT/fu+cEhPPIGjvLpOBKDjb5wyzD&#10;VNsLf9FY+loECLsUFTTe96mUrmrIoItsTxy8kx0M+iCHWuoBLwFuOrmM47U02HJYaLCnbUPVb3k2&#10;Co7j52leHIv96uNwwG5eJhO/JEo9PU7vbyA8Tf4//NcutILXxRLuZ8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MnAxQAAANwAAAAPAAAAAAAAAAAAAAAAAJgCAABkcnMv&#10;ZG93bnJldi54bWxQSwUGAAAAAAQABAD1AAAAigMAAAAA&#10;" fillcolor="window" strokecolor="#2f5597" strokeweight="1pt">
                    <v:stroke joinstyle="miter"/>
                    <v:textbox>
                      <w:txbxContent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 xml:space="preserve">Dr. </w:t>
                          </w:r>
                          <w:proofErr w:type="spell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Fereshte</w:t>
                          </w:r>
                          <w:proofErr w:type="spellEnd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 xml:space="preserve"> </w:t>
                          </w:r>
                          <w:proofErr w:type="spell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Rasti</w:t>
                          </w:r>
                          <w:proofErr w:type="spellEnd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 xml:space="preserve"> </w:t>
                          </w:r>
                          <w:proofErr w:type="spell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Borujeni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914" o:spid="_x0000_s1031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roundrect id="Rounded Rectangle 915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G2sQA&#10;AADcAAAADwAAAGRycy9kb3ducmV2LnhtbESPQWvCQBSE7wX/w/KE3upLxBaNriKiUHqRWkWPj+wz&#10;iWbfhuxW03/vFgo9DjPzDTNbdLZWN2595URDOkhAseTOVFJo2H9tXsagfCAxVDthDT/sYTHvPc0o&#10;M+4un3zbhUJFiPiMNJQhNBmiz0u25AeuYYne2bWWQpRtgaale4TbGodJ8oaWKokLJTW8Kjm/7r6t&#10;hi7Zjgo8Xj4OKdZHaU57XI+vWj/3u+UUVOAu/If/2u9GwyR9hd8z8Qjg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htrEAAAA3AAAAA8AAAAAAAAAAAAAAAAAmAIAAGRycy9k&#10;b3ducmV2LnhtbFBLBQYAAAAABAAEAPUAAACJAwAAAAA=&#10;" fillcolor="#2f5597" strokecolor="#2f5597" strokeweight="1pt">
                    <v:stroke joinstyle="miter"/>
                    <v:textbox>
                      <w:txbxContent>
                        <w:p w:rsidR="009455F5" w:rsidRPr="00423EAE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سلامت باروری</w:t>
                          </w:r>
                        </w:p>
                      </w:txbxContent>
                    </v:textbox>
                  </v:roundrect>
                  <v:roundrect id="Rounded Rectangle 916" o:spid="_x0000_s1033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Pw8QA&#10;AADcAAAADwAAAGRycy9kb3ducmV2LnhtbESPQWvCQBSE74L/YXmCF9GNFjRGV5GKJQcRGvX+yD6T&#10;YPZtyG5j+u+7hUKPw8x8w2z3valFR62rLCuYzyIQxLnVFRcKbtfTNAbhPLLG2jIp+CYH+91wsMVE&#10;2xd/Upf5QgQIuwQVlN43iZQuL8mgm9mGOHgP2xr0QbaF1C2+AtzUchFFS2mw4rBQYkPvJeXP7Mso&#10;uHfnxyS9px9vx8sF60kW97yKlRqP+sMGhKfe/4f/2qlWsJ4v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z8PEAAAA3AAAAA8AAAAAAAAAAAAAAAAAmAIAAGRycy9k&#10;b3ducmV2LnhtbFBLBQYAAAAABAAEAPUAAACJAwAAAAA=&#10;" fillcolor="window" strokecolor="#2f5597" strokeweight="1pt">
                    <v:stroke joinstyle="miter"/>
                    <v:textbox>
                      <w:txbxContent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917" o:spid="_x0000_s103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roundrect id="Rounded Rectangle 918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pRMIA&#10;AADcAAAADwAAAGRycy9kb3ducmV2LnhtbERPTWvCQBC9C/0PyxS86SRFxMZspJQWihepTbHHITsm&#10;qdnZkN1q/Pfdg+Dx8b7zzWg7debBt040pPMEFEvlTCu1hvLrfbYC5QOJoc4Ja7iyh03xMMkpM+4i&#10;n3zeh1rFEPEZaWhC6DNEXzVsyc9dzxK5oxsshQiHGs1AlxhuO3xKkiVaaiU2NNTza8PVaf9nNYzJ&#10;blHj4Xf7nWJ3kP6nxLfVSevp4/iyBhV4DHfxzf1hNDyncW08E48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SlEwgAAANwAAAAPAAAAAAAAAAAAAAAAAJgCAABkcnMvZG93&#10;bnJldi54bWxQSwUGAAAAAAQABAD1AAAAhwMAAAAA&#10;" fillcolor="#2f5597" strokecolor="#2f5597" strokeweight="1pt">
                    <v:stroke joinstyle="miter"/>
                    <v:textbox>
                      <w:txbxContent>
                        <w:p w:rsidR="009455F5" w:rsidRPr="00595972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646</w:t>
                          </w:r>
                        </w:p>
                      </w:txbxContent>
                    </v:textbox>
                  </v:roundrect>
                  <v:roundrect id="Rounded Rectangle 919" o:spid="_x0000_s103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bscUA&#10;AADcAAAADwAAAGRycy9kb3ducmV2LnhtbESPQWvCQBSE70L/w/IKXqRuVLBJ6iqlRclBBNN6f2Sf&#10;SWj2bchuY/z3riB4HGbmG2a1GUwjeupcbVnBbBqBIC6srrlU8PuzfYtBOI+ssbFMCq7kYLN+Ga0w&#10;1fbCR+pzX4oAYZeigsr7NpXSFRUZdFPbEgfvbDuDPsiulLrDS4CbRs6jaCkN1hwWKmzpq6LiL/83&#10;Ck79/jzJTtlu8X04YDPJ44HfY6XGr8PnBwhPg3+GH+1MK0hmCdzP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uxxQAAANwAAAAPAAAAAAAAAAAAAAAAAJgCAABkcnMv&#10;ZG93bnJldi54bWxQSwUGAAAAAAQABAD1AAAAigMAAAAA&#10;" fillcolor="window" strokecolor="#2f5597" strokeweight="1pt">
                    <v:stroke joinstyle="miter"/>
                    <v:textbox>
                      <w:txbxContent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drfrasti@gmail.com</w:t>
                          </w:r>
                        </w:p>
                      </w:txbxContent>
                    </v:textbox>
                  </v:roundrect>
                </v:group>
                <v:group id="Group 920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roundrect id="Rounded Rectangle 921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KZMUA&#10;AADcAAAADwAAAGRycy9kb3ducmV2LnhtbESPQWvCQBSE70L/w/IKvelLpIiNboKUFkovUmuxx0f2&#10;mUSzb0N2q/HfuwXB4zAz3zDLYrCtOnHvGyca0kkCiqV0ppFKw/b7fTwH5QOJodYJa7iwhyJ/GC0p&#10;M+4sX3zahEpFiPiMNNQhdBmiL2u25CeuY4ne3vWWQpR9haanc4TbFqdJMkNLjcSFmjp+rbk8bv6s&#10;hiFZP1e4O3z+pNjupPvd4tv8qPXT47BagAo8hHv41v4wGl6mKfyfiUc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0pkxQAAANwAAAAPAAAAAAAAAAAAAAAAAJgCAABkcnMv&#10;ZG93bnJldi54bWxQSwUGAAAAAAQABAD1AAAAigMAAAAA&#10;" fillcolor="#2f5597" strokecolor="#2f5597" strokeweight="1pt">
                    <v:stroke joinstyle="miter"/>
                    <v:textbox>
                      <w:txbxContent>
                        <w:p w:rsidR="009455F5" w:rsidRPr="00423EAE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922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DfcUA&#10;AADcAAAADwAAAGRycy9kb3ducmV2LnhtbESPQWvCQBSE70L/w/IKvUjdGEFj6irSUslBBFO9P7LP&#10;JDT7NmS3Mf33riB4HGbmG2a1GUwjeupcbVnBdBKBIC6srrlUcPr5fk9AOI+ssbFMCv7JwWb9Mlph&#10;qu2Vj9TnvhQBwi5FBZX3bSqlKyoy6Ca2JQ7exXYGfZBdKXWH1wA3jYyjaC4N1hwWKmzps6LiN/8z&#10;Cs79/jLOztlu9nU4YDPOk4EXiVJvr8P2A4SnwT/Dj3amFSzjG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AN9xQAAANwAAAAPAAAAAAAAAAAAAAAAAJgCAABkcnMv&#10;ZG93bnJldi54bWxQSwUGAAAAAAQABAD1AAAAigMAAAAA&#10;" fillcolor="window" strokecolor="#2f5597" strokeweight="1pt">
                    <v:stroke joinstyle="miter"/>
                    <v:textbox>
                      <w:txbxContent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proofErr w:type="spell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Assisstant</w:t>
                          </w:r>
                          <w:proofErr w:type="spellEnd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 xml:space="preserve"> professor (</w:t>
                          </w:r>
                          <w:proofErr w:type="spell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MD</w:t>
                          </w:r>
                          <w:proofErr w:type="gramStart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,PhD</w:t>
                          </w:r>
                          <w:proofErr w:type="spellEnd"/>
                          <w:proofErr w:type="gramEnd"/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)</w:t>
                          </w:r>
                        </w:p>
                      </w:txbxContent>
                    </v:textbox>
                  </v:roundrect>
                </v:group>
                <v:group id="Group 923" o:spid="_x0000_s1040" style="position:absolute;left:38074;top:18012;width:19907;height:16775" coordorigin="-383,-1" coordsize="20740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roundrect id="Rounded Rectangle 924" o:spid="_x0000_s1041" style="position:absolute;left:851;top:-1;width:19506;height: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p/MQA&#10;AADcAAAADwAAAGRycy9kb3ducmV2LnhtbESPX2vCQBDE34V+h2MLvulGkWKjp5TSgvgi/in6uOTW&#10;JJrbC7lT47fvCYKPw8z8hpnOW1upKze+dKJh0E9AsWTOlJJr2G1/e2NQPpAYqpywhjt7mM/eOlNK&#10;jbvJmq+bkKsIEZ+ShiKEOkX0WcGWfN/VLNE7usZSiLLJ0TR0i3Bb4TBJPtBSKXGhoJq/C87Om4vV&#10;0CarUY770/JvgNVe6sMOf8Znrbvv7dcEVOA2vMLP9sJo+ByO4HEmHg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6fzEAAAA3AAAAA8AAAAAAAAAAAAAAAAAmAIAAGRycy9k&#10;b3ducmV2LnhtbFBLBQYAAAAABAAEAPUAAACJAwAAAAA=&#10;" fillcolor="#2f5597" strokecolor="#2f5597" strokeweight="1pt">
                    <v:stroke joinstyle="miter"/>
                    <v:textbox>
                      <w:txbxContent>
                        <w:p w:rsidR="009455F5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مدیر گروه</w:t>
                          </w:r>
                        </w:p>
                        <w:p w:rsidR="009455F5" w:rsidRPr="00423EAE" w:rsidRDefault="009455F5" w:rsidP="009455F5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مسئول مرجعیت علمی</w:t>
                          </w:r>
                        </w:p>
                      </w:txbxContent>
                    </v:textbox>
                  </v:roundrect>
                  <v:roundrect id="Rounded Rectangle 925" o:spid="_x0000_s1042" style="position:absolute;left:-383;top:3748;width:19620;height:24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bCcUA&#10;AADcAAAADwAAAGRycy9kb3ducmV2LnhtbESPQWvCQBSE7wX/w/KEXqRuVNQ0uoq0KDmIYFrvj+wz&#10;CWbfhuw2pv++Kwg9DjPzDbPe9qYWHbWusqxgMo5AEOdWV1wo+P7av8UgnEfWWFsmBb/kYLsZvKwx&#10;0fbOZ+oyX4gAYZeggtL7JpHS5SUZdGPbEAfvaluDPsi2kLrFe4CbWk6jaCENVhwWSmzoo6T8lv0Y&#10;BZfueB2ll/Qw+zydsB5lcc/LWKnXYb9bgfDU+//ws51qBe/TO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ZsJxQAAANwAAAAPAAAAAAAAAAAAAAAAAJgCAABkcnMv&#10;ZG93bnJldi54bWxQSwUGAAAAAAQABAD1AAAAigMAAAAA&#10;" fillcolor="window" strokecolor="#2f5597" strokeweight="1pt">
                    <v:stroke joinstyle="miter"/>
                    <v:textbox>
                      <w:txbxContent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  <w:r w:rsidRPr="006F0E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  <w:t>Head of Department</w:t>
                          </w:r>
                        </w:p>
                        <w:p w:rsidR="009455F5" w:rsidRPr="006F0EDA" w:rsidRDefault="009455F5" w:rsidP="009455F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926" o:spid="_x0000_s1043" style="position:absolute;left:272;top:39578;width:56639;height:5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SEMUA&#10;AADcAAAADwAAAGRycy9kb3ducmV2LnhtbESPX2vCQBDE3wv9DscKvunGIGJTT5HSgvhS/FPs45Lb&#10;Jqm5vZA7Tfz2PUHo4zAzv2EWq97W6sqtr5xomIwTUCy5M5UUGo6Hj9EclA8khmonrOHGHlbL56cF&#10;ZcZ1suPrPhQqQsRnpKEMockQfV6yJT92DUv0flxrKUTZFmha6iLc1pgmyQwtVRIXSmr4reT8vL9Y&#10;DX3yOS3w9Lv9mmB9kub7iO/zs9bDQb9+BRW4D//hR3tjNLykM7ifiUc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tIQxQAAANwAAAAPAAAAAAAAAAAAAAAAAJgCAABkcnMv&#10;ZG93bnJldi54bWxQSwUGAAAAAAQABAD1AAAAigMAAAAA&#10;" fillcolor="#2f5597" strokecolor="#2f5597" strokeweight="1pt">
                  <v:stroke joinstyle="miter"/>
                  <v:textbox>
                    <w:txbxContent>
                      <w:p w:rsidR="009455F5" w:rsidRPr="006F0EDA" w:rsidRDefault="009455F5" w:rsidP="009455F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6F0EDA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455F5" w:rsidRPr="009455F5" w:rsidRDefault="009455F5" w:rsidP="009455F5">
      <w:pPr>
        <w:tabs>
          <w:tab w:val="right" w:pos="2537"/>
        </w:tabs>
        <w:bidi/>
        <w:spacing w:after="0" w:line="240" w:lineRule="auto"/>
        <w:contextualSpacing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632"/>
        <w:gridCol w:w="489"/>
        <w:gridCol w:w="2124"/>
        <w:gridCol w:w="2593"/>
        <w:gridCol w:w="2204"/>
      </w:tblGrid>
      <w:tr w:rsidR="009455F5" w:rsidRPr="009455F5" w:rsidTr="00A6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shd w:val="clear" w:color="auto" w:fill="4472C4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97" w:type="pct"/>
            <w:shd w:val="clear" w:color="auto" w:fill="4472C4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10-8</w:t>
            </w:r>
          </w:p>
        </w:tc>
        <w:tc>
          <w:tcPr>
            <w:tcW w:w="1276" w:type="pct"/>
            <w:gridSpan w:val="2"/>
            <w:shd w:val="clear" w:color="auto" w:fill="4472C4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12-10</w:t>
            </w:r>
          </w:p>
        </w:tc>
        <w:tc>
          <w:tcPr>
            <w:tcW w:w="1266" w:type="pct"/>
            <w:shd w:val="clear" w:color="auto" w:fill="4472C4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15-13</w:t>
            </w:r>
          </w:p>
        </w:tc>
        <w:tc>
          <w:tcPr>
            <w:tcW w:w="1076" w:type="pct"/>
            <w:shd w:val="clear" w:color="auto" w:fill="4472C4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17-15</w:t>
            </w:r>
          </w:p>
        </w:tc>
      </w:tr>
      <w:tr w:rsidR="009455F5" w:rsidRPr="009455F5" w:rsidTr="0094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شنبه</w:t>
            </w:r>
          </w:p>
        </w:tc>
        <w:tc>
          <w:tcPr>
            <w:tcW w:w="797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بهداشت 3 </w:t>
            </w:r>
          </w:p>
        </w:tc>
        <w:tc>
          <w:tcPr>
            <w:tcW w:w="1276" w:type="pct"/>
            <w:gridSpan w:val="2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کلینیک</w:t>
            </w:r>
            <w:r w:rsidRPr="009455F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سلامت</w:t>
            </w:r>
            <w:r w:rsidRPr="009455F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باروری</w:t>
            </w:r>
          </w:p>
        </w:tc>
        <w:tc>
          <w:tcPr>
            <w:tcW w:w="126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9455F5" w:rsidRPr="009455F5" w:rsidRDefault="00E51177" w:rsidP="00E51177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117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کودکان استثنایی</w:t>
            </w:r>
          </w:p>
        </w:tc>
        <w:tc>
          <w:tcPr>
            <w:tcW w:w="107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</w:tr>
      <w:tr w:rsidR="009455F5" w:rsidRPr="009455F5" w:rsidTr="00A65DAB">
        <w:trPr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یکشنبه</w:t>
            </w:r>
          </w:p>
        </w:tc>
        <w:tc>
          <w:tcPr>
            <w:tcW w:w="2073" w:type="pct"/>
            <w:gridSpan w:val="3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 داخلی جراحی</w:t>
            </w:r>
          </w:p>
        </w:tc>
        <w:tc>
          <w:tcPr>
            <w:tcW w:w="1266" w:type="pct"/>
            <w:vAlign w:val="center"/>
          </w:tcPr>
          <w:p w:rsidR="009455F5" w:rsidRPr="009455F5" w:rsidRDefault="00E51177" w:rsidP="00E5117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11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کل</w:t>
            </w:r>
            <w:r w:rsidRPr="00E511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E5117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ن</w:t>
            </w:r>
            <w:r w:rsidRPr="00E511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E5117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 w:rsidRPr="00E5117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سلامت بارور</w:t>
            </w:r>
            <w:r w:rsidRPr="00E5117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07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کل</w:t>
            </w: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9455F5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ن</w:t>
            </w: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9455F5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 w:rsidRPr="009455F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سلامت بارور</w:t>
            </w: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</w:tr>
      <w:tr w:rsidR="009455F5" w:rsidRPr="009455F5" w:rsidTr="0094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دوشنبه</w:t>
            </w:r>
          </w:p>
        </w:tc>
        <w:tc>
          <w:tcPr>
            <w:tcW w:w="1036" w:type="pct"/>
            <w:gridSpan w:val="2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نشانه شناسی</w:t>
            </w:r>
          </w:p>
        </w:tc>
        <w:tc>
          <w:tcPr>
            <w:tcW w:w="1037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فیزیوپاتولوژی 1</w:t>
            </w:r>
          </w:p>
        </w:tc>
        <w:tc>
          <w:tcPr>
            <w:tcW w:w="1266" w:type="pct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مامایی مبتنی بر شواهد</w:t>
            </w:r>
          </w:p>
        </w:tc>
        <w:tc>
          <w:tcPr>
            <w:tcW w:w="1076" w:type="pct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9455F5" w:rsidRPr="009455F5" w:rsidTr="00A65DA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سه‌شنبه</w:t>
            </w:r>
          </w:p>
        </w:tc>
        <w:tc>
          <w:tcPr>
            <w:tcW w:w="2073" w:type="pct"/>
            <w:gridSpan w:val="3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کارآموزی سمیولوژی</w:t>
            </w:r>
          </w:p>
        </w:tc>
        <w:tc>
          <w:tcPr>
            <w:tcW w:w="126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455F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07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9455F5" w:rsidRPr="009455F5" w:rsidTr="0094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چهارشنبه</w:t>
            </w:r>
          </w:p>
        </w:tc>
        <w:tc>
          <w:tcPr>
            <w:tcW w:w="1036" w:type="pct"/>
            <w:gridSpan w:val="2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فیزیوپات ارشد</w:t>
            </w:r>
          </w:p>
        </w:tc>
        <w:tc>
          <w:tcPr>
            <w:tcW w:w="103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فیزیوپات 3</w:t>
            </w:r>
          </w:p>
        </w:tc>
        <w:tc>
          <w:tcPr>
            <w:tcW w:w="1266" w:type="pct"/>
            <w:vAlign w:val="center"/>
          </w:tcPr>
          <w:p w:rsidR="009455F5" w:rsidRPr="009455F5" w:rsidRDefault="00E51177" w:rsidP="00E51177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مشاوره با دانشجویان</w:t>
            </w:r>
            <w:bookmarkStart w:id="0" w:name="_GoBack"/>
            <w:bookmarkEnd w:id="0"/>
          </w:p>
        </w:tc>
        <w:tc>
          <w:tcPr>
            <w:tcW w:w="1076" w:type="pct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  <w:tr w:rsidR="009455F5" w:rsidRPr="009455F5" w:rsidTr="00A65DAB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9455F5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پنج‌شنبه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pct"/>
            <w:gridSpan w:val="2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6" w:type="pct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6" w:type="pct"/>
            <w:shd w:val="clear" w:color="auto" w:fill="FFFFFF"/>
            <w:vAlign w:val="center"/>
          </w:tcPr>
          <w:p w:rsidR="009455F5" w:rsidRPr="009455F5" w:rsidRDefault="009455F5" w:rsidP="009455F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FD128C" w:rsidRDefault="00FD128C" w:rsidP="009455F5">
      <w:pPr>
        <w:bidi/>
      </w:pPr>
    </w:p>
    <w:sectPr w:rsidR="00FD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5"/>
    <w:rsid w:val="009455F5"/>
    <w:rsid w:val="00E35E40"/>
    <w:rsid w:val="00E51177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679F2-FCD3-4582-9BA4-1AE66CE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9455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salehi</dc:creator>
  <cp:keywords/>
  <dc:description/>
  <cp:lastModifiedBy>shahriar salehi</cp:lastModifiedBy>
  <cp:revision>3</cp:revision>
  <dcterms:created xsi:type="dcterms:W3CDTF">2023-09-18T08:35:00Z</dcterms:created>
  <dcterms:modified xsi:type="dcterms:W3CDTF">2023-09-18T08:40:00Z</dcterms:modified>
</cp:coreProperties>
</file>